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rPr/>
      </w:pPr>
      <w:bookmarkStart w:colFirst="0" w:colLast="0" w:name="_alqwqqqmgdul" w:id="0"/>
      <w:bookmarkEnd w:id="0"/>
      <w:r w:rsidDel="00000000" w:rsidR="00000000" w:rsidRPr="00000000">
        <w:rPr>
          <w:rtl w:val="0"/>
        </w:rPr>
      </w:r>
    </w:p>
    <w:p w:rsidR="00000000" w:rsidDel="00000000" w:rsidP="00000000" w:rsidRDefault="00000000" w:rsidRPr="00000000" w14:paraId="00000002">
      <w:pPr>
        <w:pStyle w:val="Title"/>
        <w:rPr/>
      </w:pPr>
      <w:bookmarkStart w:colFirst="0" w:colLast="0" w:name="_jl7oriebsbhq" w:id="1"/>
      <w:bookmarkEnd w:id="1"/>
      <w:r w:rsidDel="00000000" w:rsidR="00000000" w:rsidRPr="00000000">
        <w:rPr>
          <w:rtl w:val="0"/>
        </w:rPr>
        <w:t xml:space="preserve">DISABILITY SERVICES </w:t>
      </w:r>
    </w:p>
    <w:p w:rsidR="00000000" w:rsidDel="00000000" w:rsidP="00000000" w:rsidRDefault="00000000" w:rsidRPr="00000000" w14:paraId="00000003">
      <w:pPr>
        <w:rPr>
          <w:color w:val="00557d"/>
        </w:rPr>
      </w:pPr>
      <w:r w:rsidDel="00000000" w:rsidR="00000000" w:rsidRPr="00000000">
        <w:rPr>
          <w:color w:val="00557d"/>
          <w:rtl w:val="0"/>
        </w:rPr>
        <w:t xml:space="preserve">We strive to create a welcoming environment to ensure all students have equal access to academic and co-curricular activities. </w:t>
      </w:r>
    </w:p>
    <w:p w:rsidR="00000000" w:rsidDel="00000000" w:rsidP="00000000" w:rsidRDefault="00000000" w:rsidRPr="00000000" w14:paraId="00000004">
      <w:pPr>
        <w:rPr>
          <w:color w:val="00557d"/>
        </w:rPr>
      </w:pPr>
      <w:r w:rsidDel="00000000" w:rsidR="00000000" w:rsidRPr="00000000">
        <w:rPr>
          <w:rtl w:val="0"/>
        </w:rPr>
      </w:r>
    </w:p>
    <w:p w:rsidR="00000000" w:rsidDel="00000000" w:rsidP="00000000" w:rsidRDefault="00000000" w:rsidRPr="00000000" w14:paraId="00000005">
      <w:pPr>
        <w:pStyle w:val="Title"/>
        <w:spacing w:after="200" w:lineRule="auto"/>
        <w:rPr/>
      </w:pPr>
      <w:bookmarkStart w:colFirst="0" w:colLast="0" w:name="_3kw28c9gasy3" w:id="2"/>
      <w:bookmarkEnd w:id="2"/>
      <w:r w:rsidDel="00000000" w:rsidR="00000000" w:rsidRPr="00000000">
        <w:rPr>
          <w:rtl w:val="0"/>
        </w:rPr>
        <w:t xml:space="preserve">RE-ORIENTATING AND RE-VISIONING </w:t>
        <w:br w:type="textWrapping"/>
        <w:t xml:space="preserve">A FLEXIBLE ENVIRONMENT FOR ALL </w:t>
      </w:r>
    </w:p>
    <w:p w:rsidR="00000000" w:rsidDel="00000000" w:rsidP="00000000" w:rsidRDefault="00000000" w:rsidRPr="00000000" w14:paraId="00000006">
      <w:pPr>
        <w:rPr/>
      </w:pPr>
      <w:r w:rsidDel="00000000" w:rsidR="00000000" w:rsidRPr="00000000">
        <w:rPr/>
        <w:drawing>
          <wp:inline distB="114300" distT="114300" distL="114300" distR="114300">
            <wp:extent cx="5943600" cy="1219200"/>
            <wp:effectExtent b="0" l="0" r="0" t="0"/>
            <wp:docPr id="1"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5943600" cy="1219200"/>
                    </a:xfrm>
                    <a:prstGeom prst="rect"/>
                    <a:ln/>
                  </pic:spPr>
                </pic:pic>
              </a:graphicData>
            </a:graphic>
          </wp:inline>
        </w:drawing>
      </w:r>
      <w:r w:rsidDel="00000000" w:rsidR="00000000" w:rsidRPr="00000000">
        <w:rPr>
          <w:rtl w:val="0"/>
        </w:rPr>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pStyle w:val="Title"/>
        <w:rPr/>
      </w:pPr>
      <w:bookmarkStart w:colFirst="0" w:colLast="0" w:name="_bujh4k5yc2ye" w:id="3"/>
      <w:bookmarkEnd w:id="3"/>
      <w:r w:rsidDel="00000000" w:rsidR="00000000" w:rsidRPr="00000000">
        <w:rPr>
          <w:rtl w:val="0"/>
        </w:rPr>
        <w:t xml:space="preserve">WHO ARE WE? </w:t>
      </w:r>
    </w:p>
    <w:p w:rsidR="00000000" w:rsidDel="00000000" w:rsidP="00000000" w:rsidRDefault="00000000" w:rsidRPr="00000000" w14:paraId="0000000B">
      <w:pPr>
        <w:spacing w:after="400" w:lineRule="auto"/>
        <w:rPr>
          <w:color w:val="00557d"/>
        </w:rPr>
      </w:pPr>
      <w:r w:rsidDel="00000000" w:rsidR="00000000" w:rsidRPr="00000000">
        <w:rPr>
          <w:color w:val="00557d"/>
          <w:rtl w:val="0"/>
        </w:rPr>
        <w:t xml:space="preserve">Our staff provides accommodations and support for students with disabilities such as learning, psychiatric, physical, or sensory disabilities. We offer additional services and opportunities including mentoring, assistive technology, academic skills training, and educational programming. </w:t>
      </w:r>
    </w:p>
    <w:p w:rsidR="00000000" w:rsidDel="00000000" w:rsidP="00000000" w:rsidRDefault="00000000" w:rsidRPr="00000000" w14:paraId="0000000C">
      <w:pPr>
        <w:pStyle w:val="Title"/>
        <w:rPr/>
        <w:sectPr>
          <w:headerReference r:id="rId7" w:type="default"/>
          <w:headerReference r:id="rId8" w:type="first"/>
          <w:footerReference r:id="rId9" w:type="default"/>
          <w:footerReference r:id="rId10" w:type="first"/>
          <w:pgSz w:h="15840" w:w="12240"/>
          <w:pgMar w:bottom="1440" w:top="720" w:left="1440" w:right="1440" w:header="720" w:footer="720"/>
          <w:pgNumType w:start="1"/>
          <w:titlePg w:val="1"/>
        </w:sectPr>
      </w:pPr>
      <w:bookmarkStart w:colFirst="0" w:colLast="0" w:name="_5vyr4cpjht8o" w:id="4"/>
      <w:bookmarkEnd w:id="4"/>
      <w:r w:rsidDel="00000000" w:rsidR="00000000" w:rsidRPr="00000000">
        <w:rPr>
          <w:rtl w:val="0"/>
        </w:rPr>
        <w:t xml:space="preserve">WHERE ARE WE? </w:t>
      </w:r>
    </w:p>
    <w:p w:rsidR="00000000" w:rsidDel="00000000" w:rsidP="00000000" w:rsidRDefault="00000000" w:rsidRPr="00000000" w14:paraId="0000000D">
      <w:pPr>
        <w:pStyle w:val="Subtitle"/>
        <w:rPr/>
      </w:pPr>
      <w:bookmarkStart w:colFirst="0" w:colLast="0" w:name="_e6x0o1h2ks33" w:id="5"/>
      <w:bookmarkEnd w:id="5"/>
      <w:r w:rsidDel="00000000" w:rsidR="00000000" w:rsidRPr="00000000">
        <w:rPr>
          <w:rtl w:val="0"/>
        </w:rPr>
        <w:t xml:space="preserve">VIRTUAL FRONT DOOR </w:t>
      </w:r>
    </w:p>
    <w:p w:rsidR="00000000" w:rsidDel="00000000" w:rsidP="00000000" w:rsidRDefault="00000000" w:rsidRPr="00000000" w14:paraId="0000000E">
      <w:pPr>
        <w:spacing w:after="140" w:lineRule="auto"/>
        <w:rPr>
          <w:i w:val="1"/>
          <w:color w:val="00557d"/>
        </w:rPr>
      </w:pPr>
      <w:r w:rsidDel="00000000" w:rsidR="00000000" w:rsidRPr="00000000">
        <w:rPr>
          <w:color w:val="00557d"/>
          <w:rtl w:val="0"/>
        </w:rPr>
        <w:t xml:space="preserve">Monday–Friday 8:30 a.m.–4:30 p.m. </w:t>
        <w:br w:type="textWrapping"/>
      </w:r>
      <w:r w:rsidDel="00000000" w:rsidR="00000000" w:rsidRPr="00000000">
        <w:rPr>
          <w:i w:val="1"/>
          <w:color w:val="00557d"/>
          <w:rtl w:val="0"/>
        </w:rPr>
        <w:t xml:space="preserve">visits by appointment </w:t>
      </w:r>
    </w:p>
    <w:p w:rsidR="00000000" w:rsidDel="00000000" w:rsidP="00000000" w:rsidRDefault="00000000" w:rsidRPr="00000000" w14:paraId="0000000F">
      <w:pPr>
        <w:rPr>
          <w:i w:val="1"/>
          <w:color w:val="00557d"/>
        </w:rPr>
      </w:pPr>
      <w:r w:rsidDel="00000000" w:rsidR="00000000" w:rsidRPr="00000000">
        <w:rPr>
          <w:color w:val="00557d"/>
          <w:rtl w:val="0"/>
        </w:rPr>
        <w:t xml:space="preserve">Monday–Friday 11 a.m.–1 p.m. </w:t>
        <w:br w:type="textWrapping"/>
      </w:r>
      <w:r w:rsidDel="00000000" w:rsidR="00000000" w:rsidRPr="00000000">
        <w:rPr>
          <w:i w:val="1"/>
          <w:color w:val="00557d"/>
          <w:rtl w:val="0"/>
        </w:rPr>
        <w:t xml:space="preserve">drop-in visits</w:t>
      </w:r>
    </w:p>
    <w:p w:rsidR="00000000" w:rsidDel="00000000" w:rsidP="00000000" w:rsidRDefault="00000000" w:rsidRPr="00000000" w14:paraId="00000010">
      <w:pPr>
        <w:rPr>
          <w:i w:val="1"/>
          <w:color w:val="00557d"/>
        </w:rPr>
      </w:pPr>
      <w:r w:rsidDel="00000000" w:rsidR="00000000" w:rsidRPr="00000000">
        <w:rPr>
          <w:rtl w:val="0"/>
        </w:rPr>
      </w:r>
    </w:p>
    <w:p w:rsidR="00000000" w:rsidDel="00000000" w:rsidP="00000000" w:rsidRDefault="00000000" w:rsidRPr="00000000" w14:paraId="00000011">
      <w:pPr>
        <w:pStyle w:val="Subtitle"/>
        <w:rPr>
          <w:b w:val="1"/>
        </w:rPr>
      </w:pPr>
      <w:bookmarkStart w:colFirst="0" w:colLast="0" w:name="_bzmqtamo60ay" w:id="6"/>
      <w:bookmarkEnd w:id="6"/>
      <w:r w:rsidDel="00000000" w:rsidR="00000000" w:rsidRPr="00000000">
        <w:rPr>
          <w:b w:val="1"/>
          <w:rtl w:val="0"/>
        </w:rPr>
        <w:t xml:space="preserve">PHYSICAL FRONT DOOR </w:t>
      </w:r>
    </w:p>
    <w:p w:rsidR="00000000" w:rsidDel="00000000" w:rsidP="00000000" w:rsidRDefault="00000000" w:rsidRPr="00000000" w14:paraId="00000012">
      <w:pPr>
        <w:rPr>
          <w:color w:val="00557d"/>
        </w:rPr>
      </w:pPr>
      <w:r w:rsidDel="00000000" w:rsidR="00000000" w:rsidRPr="00000000">
        <w:rPr>
          <w:color w:val="00557d"/>
          <w:rtl w:val="0"/>
        </w:rPr>
        <w:t xml:space="preserve">Monday–Friday 11 a.m.–1 p.m. </w:t>
      </w:r>
    </w:p>
    <w:p w:rsidR="00000000" w:rsidDel="00000000" w:rsidP="00000000" w:rsidRDefault="00000000" w:rsidRPr="00000000" w14:paraId="00000013">
      <w:pPr>
        <w:rPr>
          <w:i w:val="1"/>
          <w:color w:val="00557d"/>
        </w:rPr>
        <w:sectPr>
          <w:type w:val="continuous"/>
          <w:pgSz w:h="15840" w:w="12240"/>
          <w:pgMar w:bottom="1440" w:top="720" w:left="1440" w:right="1440" w:header="720" w:footer="720"/>
          <w:cols w:equalWidth="0" w:num="1">
            <w:col w:space="0" w:w="9360"/>
          </w:cols>
        </w:sectPr>
      </w:pPr>
      <w:r w:rsidDel="00000000" w:rsidR="00000000" w:rsidRPr="00000000">
        <w:rPr>
          <w:i w:val="1"/>
          <w:color w:val="00557d"/>
          <w:rtl w:val="0"/>
        </w:rPr>
        <w:t xml:space="preserve">Kagin Commons, First Floor, Room 125 </w:t>
      </w:r>
    </w:p>
    <w:p w:rsidR="00000000" w:rsidDel="00000000" w:rsidP="00000000" w:rsidRDefault="00000000" w:rsidRPr="00000000" w14:paraId="00000014">
      <w:pPr>
        <w:rPr>
          <w:i w:val="1"/>
          <w:color w:val="00557d"/>
        </w:rPr>
      </w:pPr>
      <w:r w:rsidDel="00000000" w:rsidR="00000000" w:rsidRPr="00000000">
        <w:rPr>
          <w:rtl w:val="0"/>
        </w:rPr>
      </w:r>
    </w:p>
    <w:p w:rsidR="00000000" w:rsidDel="00000000" w:rsidP="00000000" w:rsidRDefault="00000000" w:rsidRPr="00000000" w14:paraId="00000015">
      <w:pPr>
        <w:pStyle w:val="Subtitle"/>
        <w:rPr/>
      </w:pPr>
      <w:bookmarkStart w:colFirst="0" w:colLast="0" w:name="_uhmp4qyw7ai9" w:id="7"/>
      <w:bookmarkEnd w:id="7"/>
      <w:r w:rsidDel="00000000" w:rsidR="00000000" w:rsidRPr="00000000">
        <w:rPr>
          <w:rtl w:val="0"/>
        </w:rPr>
        <w:t xml:space="preserve">CONNECT WITH US: </w:t>
      </w:r>
    </w:p>
    <w:p w:rsidR="00000000" w:rsidDel="00000000" w:rsidP="00000000" w:rsidRDefault="00000000" w:rsidRPr="00000000" w14:paraId="00000016">
      <w:pPr>
        <w:rPr>
          <w:b w:val="1"/>
          <w:color w:val="00557d"/>
          <w:u w:val="single"/>
        </w:rPr>
      </w:pPr>
      <w:r w:rsidDel="00000000" w:rsidR="00000000" w:rsidRPr="00000000">
        <w:rPr>
          <w:color w:val="00557d"/>
          <w:rtl w:val="0"/>
        </w:rPr>
        <w:t xml:space="preserve">Website: </w:t>
      </w:r>
      <w:hyperlink r:id="rId11">
        <w:r w:rsidDel="00000000" w:rsidR="00000000" w:rsidRPr="00000000">
          <w:rPr>
            <w:b w:val="1"/>
            <w:color w:val="1155cc"/>
            <w:u w:val="single"/>
            <w:rtl w:val="0"/>
          </w:rPr>
          <w:t xml:space="preserve">macalester.edu/disabilityservices</w:t>
        </w:r>
      </w:hyperlink>
      <w:r w:rsidDel="00000000" w:rsidR="00000000" w:rsidRPr="00000000">
        <w:rPr>
          <w:b w:val="1"/>
          <w:color w:val="00557d"/>
          <w:u w:val="single"/>
          <w:rtl w:val="0"/>
        </w:rPr>
        <w:t xml:space="preserve"> </w:t>
        <w:tab/>
      </w:r>
      <w:r w:rsidDel="00000000" w:rsidR="00000000" w:rsidRPr="00000000">
        <w:rPr>
          <w:color w:val="00557d"/>
          <w:rtl w:val="0"/>
        </w:rPr>
        <w:t xml:space="preserve">Facebook: </w:t>
      </w:r>
      <w:hyperlink r:id="rId12">
        <w:r w:rsidDel="00000000" w:rsidR="00000000" w:rsidRPr="00000000">
          <w:rPr>
            <w:b w:val="1"/>
            <w:color w:val="1155cc"/>
            <w:u w:val="single"/>
            <w:rtl w:val="0"/>
          </w:rPr>
          <w:t xml:space="preserve">MacalesterDS</w:t>
        </w:r>
      </w:hyperlink>
      <w:r w:rsidDel="00000000" w:rsidR="00000000" w:rsidRPr="00000000">
        <w:rPr>
          <w:rtl w:val="0"/>
        </w:rPr>
      </w:r>
    </w:p>
    <w:p w:rsidR="00000000" w:rsidDel="00000000" w:rsidP="00000000" w:rsidRDefault="00000000" w:rsidRPr="00000000" w14:paraId="00000017">
      <w:pPr>
        <w:rPr>
          <w:b w:val="1"/>
          <w:color w:val="00557d"/>
        </w:rPr>
      </w:pPr>
      <w:r w:rsidDel="00000000" w:rsidR="00000000" w:rsidRPr="00000000">
        <w:rPr>
          <w:color w:val="00557d"/>
          <w:rtl w:val="0"/>
        </w:rPr>
        <w:t xml:space="preserve">Email: </w:t>
      </w:r>
      <w:hyperlink r:id="rId13">
        <w:r w:rsidDel="00000000" w:rsidR="00000000" w:rsidRPr="00000000">
          <w:rPr>
            <w:b w:val="1"/>
            <w:color w:val="1155cc"/>
            <w:u w:val="single"/>
            <w:rtl w:val="0"/>
          </w:rPr>
          <w:t xml:space="preserve">disabilityservices@macalester.edu</w:t>
        </w:r>
      </w:hyperlink>
      <w:r w:rsidDel="00000000" w:rsidR="00000000" w:rsidRPr="00000000">
        <w:rPr>
          <w:b w:val="1"/>
          <w:color w:val="00557d"/>
          <w:rtl w:val="0"/>
        </w:rPr>
        <w:t xml:space="preserve"> </w:t>
        <w:tab/>
      </w:r>
      <w:r w:rsidDel="00000000" w:rsidR="00000000" w:rsidRPr="00000000">
        <w:rPr>
          <w:color w:val="00557d"/>
          <w:rtl w:val="0"/>
        </w:rPr>
        <w:t xml:space="preserve">Instagram: </w:t>
      </w:r>
      <w:hyperlink r:id="rId14">
        <w:r w:rsidDel="00000000" w:rsidR="00000000" w:rsidRPr="00000000">
          <w:rPr>
            <w:b w:val="1"/>
            <w:color w:val="1155cc"/>
            <w:u w:val="single"/>
            <w:rtl w:val="0"/>
          </w:rPr>
          <w:t xml:space="preserve">disabilityservices_macalester</w:t>
        </w:r>
      </w:hyperlink>
      <w:r w:rsidDel="00000000" w:rsidR="00000000" w:rsidRPr="00000000">
        <w:rPr>
          <w:b w:val="1"/>
          <w:color w:val="00557d"/>
          <w:rtl w:val="0"/>
        </w:rPr>
        <w:t xml:space="preserve"> </w:t>
      </w:r>
    </w:p>
    <w:p w:rsidR="00000000" w:rsidDel="00000000" w:rsidP="00000000" w:rsidRDefault="00000000" w:rsidRPr="00000000" w14:paraId="00000018">
      <w:pPr>
        <w:rPr>
          <w:color w:val="00557d"/>
        </w:rPr>
      </w:pPr>
      <w:r w:rsidDel="00000000" w:rsidR="00000000" w:rsidRPr="00000000">
        <w:rPr>
          <w:color w:val="00557d"/>
          <w:rtl w:val="0"/>
        </w:rPr>
        <w:t xml:space="preserve">Phone: </w:t>
      </w:r>
      <w:r w:rsidDel="00000000" w:rsidR="00000000" w:rsidRPr="00000000">
        <w:rPr>
          <w:b w:val="1"/>
          <w:color w:val="00557d"/>
          <w:rtl w:val="0"/>
        </w:rPr>
        <w:t xml:space="preserve">+1 651-696-6974 </w:t>
      </w:r>
      <w:r w:rsidDel="00000000" w:rsidR="00000000" w:rsidRPr="00000000">
        <w:rPr>
          <w:rtl w:val="0"/>
        </w:rPr>
      </w:r>
    </w:p>
    <w:p w:rsidR="00000000" w:rsidDel="00000000" w:rsidP="00000000" w:rsidRDefault="00000000" w:rsidRPr="00000000" w14:paraId="00000019">
      <w:pPr>
        <w:rPr>
          <w:color w:val="00557d"/>
        </w:rPr>
      </w:pPr>
      <w:r w:rsidDel="00000000" w:rsidR="00000000" w:rsidRPr="00000000">
        <w:rPr>
          <w:rtl w:val="0"/>
        </w:rPr>
      </w:r>
    </w:p>
    <w:p w:rsidR="00000000" w:rsidDel="00000000" w:rsidP="00000000" w:rsidRDefault="00000000" w:rsidRPr="00000000" w14:paraId="0000001A">
      <w:pPr>
        <w:rPr>
          <w:color w:val="00557d"/>
        </w:rPr>
      </w:pPr>
      <w:r w:rsidDel="00000000" w:rsidR="00000000" w:rsidRPr="00000000">
        <w:rPr>
          <w:rtl w:val="0"/>
        </w:rPr>
      </w:r>
    </w:p>
    <w:p w:rsidR="00000000" w:rsidDel="00000000" w:rsidP="00000000" w:rsidRDefault="00000000" w:rsidRPr="00000000" w14:paraId="0000001B">
      <w:pPr>
        <w:pStyle w:val="Title"/>
        <w:spacing w:after="60" w:lineRule="auto"/>
        <w:ind w:right="-450"/>
        <w:rPr/>
      </w:pPr>
      <w:bookmarkStart w:colFirst="0" w:colLast="0" w:name="_6011vp1q65jm" w:id="8"/>
      <w:bookmarkEnd w:id="8"/>
      <w:r w:rsidDel="00000000" w:rsidR="00000000" w:rsidRPr="00000000">
        <w:rPr>
          <w:rtl w:val="0"/>
        </w:rPr>
        <w:t xml:space="preserve">HOW DISABILITY SERVICES IS ADVOCATING FOR EQUAL ACCESS: </w:t>
      </w:r>
    </w:p>
    <w:p w:rsidR="00000000" w:rsidDel="00000000" w:rsidP="00000000" w:rsidRDefault="00000000" w:rsidRPr="00000000" w14:paraId="0000001C">
      <w:pPr>
        <w:pStyle w:val="Subtitle"/>
        <w:numPr>
          <w:ilvl w:val="0"/>
          <w:numId w:val="3"/>
        </w:numPr>
        <w:ind w:left="720" w:hanging="360"/>
      </w:pPr>
      <w:bookmarkStart w:colFirst="0" w:colLast="0" w:name="_qw9twsaxfon" w:id="9"/>
      <w:bookmarkEnd w:id="9"/>
      <w:r w:rsidDel="00000000" w:rsidR="00000000" w:rsidRPr="00000000">
        <w:rPr>
          <w:rtl w:val="0"/>
        </w:rPr>
        <w:t xml:space="preserve">ACCOMMODATIONS </w:t>
      </w:r>
    </w:p>
    <w:p w:rsidR="00000000" w:rsidDel="00000000" w:rsidP="00000000" w:rsidRDefault="00000000" w:rsidRPr="00000000" w14:paraId="0000001D">
      <w:pPr>
        <w:spacing w:after="160" w:lineRule="auto"/>
        <w:ind w:left="720" w:firstLine="0"/>
        <w:rPr>
          <w:color w:val="00557d"/>
        </w:rPr>
      </w:pPr>
      <w:r w:rsidDel="00000000" w:rsidR="00000000" w:rsidRPr="00000000">
        <w:rPr>
          <w:color w:val="00557d"/>
          <w:rtl w:val="0"/>
        </w:rPr>
        <w:t xml:space="preserve">We provide reasonable accommodations for courses, programs and co-curricular activities in an individualized, confidential process. Access is part of any part of college experience from courses, to residential living to eating at Café Mac to studying abroad. </w:t>
        <w:br w:type="textWrapping"/>
      </w:r>
    </w:p>
    <w:p w:rsidR="00000000" w:rsidDel="00000000" w:rsidP="00000000" w:rsidRDefault="00000000" w:rsidRPr="00000000" w14:paraId="0000001E">
      <w:pPr>
        <w:pStyle w:val="Subtitle"/>
        <w:numPr>
          <w:ilvl w:val="0"/>
          <w:numId w:val="3"/>
        </w:numPr>
        <w:ind w:left="720" w:hanging="360"/>
        <w:rPr/>
      </w:pPr>
      <w:bookmarkStart w:colFirst="0" w:colLast="0" w:name="_7veu915r125k" w:id="10"/>
      <w:bookmarkEnd w:id="10"/>
      <w:r w:rsidDel="00000000" w:rsidR="00000000" w:rsidRPr="00000000">
        <w:rPr>
          <w:rtl w:val="0"/>
        </w:rPr>
        <w:t xml:space="preserve">UNIVERSAL DESIGN FOR LEARNING (UDL) </w:t>
      </w:r>
    </w:p>
    <w:p w:rsidR="00000000" w:rsidDel="00000000" w:rsidP="00000000" w:rsidRDefault="00000000" w:rsidRPr="00000000" w14:paraId="0000001F">
      <w:pPr>
        <w:ind w:left="720" w:firstLine="0"/>
        <w:rPr>
          <w:color w:val="00557d"/>
        </w:rPr>
      </w:pPr>
      <w:r w:rsidDel="00000000" w:rsidR="00000000" w:rsidRPr="00000000">
        <w:rPr>
          <w:color w:val="00557d"/>
          <w:rtl w:val="0"/>
        </w:rPr>
        <w:t xml:space="preserve">We’ve assembled a working group of staff, faculty, and students who promote the goal of flexibility into the educational context to reduce barriers to learning and engagement in all parts of campus life. </w:t>
      </w:r>
    </w:p>
    <w:p w:rsidR="00000000" w:rsidDel="00000000" w:rsidP="00000000" w:rsidRDefault="00000000" w:rsidRPr="00000000" w14:paraId="00000020">
      <w:pPr>
        <w:rPr>
          <w:color w:val="00557d"/>
        </w:rPr>
      </w:pPr>
      <w:r w:rsidDel="00000000" w:rsidR="00000000" w:rsidRPr="00000000">
        <w:rPr>
          <w:rtl w:val="0"/>
        </w:rPr>
      </w:r>
    </w:p>
    <w:p w:rsidR="00000000" w:rsidDel="00000000" w:rsidP="00000000" w:rsidRDefault="00000000" w:rsidRPr="00000000" w14:paraId="00000021">
      <w:pPr>
        <w:pStyle w:val="Title"/>
        <w:spacing w:after="60" w:lineRule="auto"/>
        <w:rPr/>
      </w:pPr>
      <w:bookmarkStart w:colFirst="0" w:colLast="0" w:name="_l9otjogrusfk" w:id="11"/>
      <w:bookmarkEnd w:id="11"/>
      <w:r w:rsidDel="00000000" w:rsidR="00000000" w:rsidRPr="00000000">
        <w:rPr>
          <w:rtl w:val="0"/>
        </w:rPr>
        <w:t xml:space="preserve">HOW DISABILITY SERVICES IS CONNECTING STUDENTS: </w:t>
      </w:r>
    </w:p>
    <w:p w:rsidR="00000000" w:rsidDel="00000000" w:rsidP="00000000" w:rsidRDefault="00000000" w:rsidRPr="00000000" w14:paraId="00000022">
      <w:pPr>
        <w:pStyle w:val="Subtitle"/>
        <w:numPr>
          <w:ilvl w:val="0"/>
          <w:numId w:val="1"/>
        </w:numPr>
        <w:ind w:left="720" w:hanging="360"/>
      </w:pPr>
      <w:bookmarkStart w:colFirst="0" w:colLast="0" w:name="_6a0ysnvnj7bq" w:id="12"/>
      <w:bookmarkEnd w:id="12"/>
      <w:r w:rsidDel="00000000" w:rsidR="00000000" w:rsidRPr="00000000">
        <w:rPr>
          <w:rtl w:val="0"/>
        </w:rPr>
        <w:t xml:space="preserve">DISABILITY SERVICES MENTOR PROGRAM </w:t>
      </w:r>
    </w:p>
    <w:p w:rsidR="00000000" w:rsidDel="00000000" w:rsidP="00000000" w:rsidRDefault="00000000" w:rsidRPr="00000000" w14:paraId="00000023">
      <w:pPr>
        <w:spacing w:after="160" w:lineRule="auto"/>
        <w:ind w:left="720" w:firstLine="0"/>
        <w:rPr>
          <w:color w:val="00557d"/>
        </w:rPr>
      </w:pPr>
      <w:r w:rsidDel="00000000" w:rsidR="00000000" w:rsidRPr="00000000">
        <w:rPr>
          <w:color w:val="00557d"/>
          <w:rtl w:val="0"/>
        </w:rPr>
        <w:t xml:space="preserve">Seven upper class mentors are paired with incoming students (your participation is voluntary!) to help with integration into college life at Mac, connection to resources, and assisting in developing the skills necessary for your success. </w:t>
        <w:br w:type="textWrapping"/>
      </w:r>
    </w:p>
    <w:p w:rsidR="00000000" w:rsidDel="00000000" w:rsidP="00000000" w:rsidRDefault="00000000" w:rsidRPr="00000000" w14:paraId="00000024">
      <w:pPr>
        <w:pStyle w:val="Subtitle"/>
        <w:numPr>
          <w:ilvl w:val="0"/>
          <w:numId w:val="1"/>
        </w:numPr>
        <w:ind w:left="720" w:hanging="360"/>
        <w:rPr/>
      </w:pPr>
      <w:bookmarkStart w:colFirst="0" w:colLast="0" w:name="_qfl0dgtjflm8" w:id="13"/>
      <w:bookmarkEnd w:id="13"/>
      <w:r w:rsidDel="00000000" w:rsidR="00000000" w:rsidRPr="00000000">
        <w:rPr>
          <w:rtl w:val="0"/>
        </w:rPr>
        <w:t xml:space="preserve">BI-WEEKLY VIRTUAL GATHER EVENTS </w:t>
      </w:r>
    </w:p>
    <w:p w:rsidR="00000000" w:rsidDel="00000000" w:rsidP="00000000" w:rsidRDefault="00000000" w:rsidRPr="00000000" w14:paraId="00000025">
      <w:pPr>
        <w:ind w:left="720" w:firstLine="0"/>
        <w:rPr>
          <w:color w:val="00557d"/>
        </w:rPr>
      </w:pPr>
      <w:r w:rsidDel="00000000" w:rsidR="00000000" w:rsidRPr="00000000">
        <w:rPr>
          <w:color w:val="00557d"/>
          <w:rtl w:val="0"/>
        </w:rPr>
        <w:t xml:space="preserve">Provide an opportunity for larger brainstorming and connection with other students with disabilities. Identity collectives and student groups like: Voices on Mental Health, the Macalester Autism Collective and the ADHD group provide more intimate support if that’s your preference. </w:t>
      </w:r>
    </w:p>
    <w:p w:rsidR="00000000" w:rsidDel="00000000" w:rsidP="00000000" w:rsidRDefault="00000000" w:rsidRPr="00000000" w14:paraId="00000026">
      <w:pPr>
        <w:rPr>
          <w:color w:val="00557d"/>
        </w:rPr>
      </w:pPr>
      <w:r w:rsidDel="00000000" w:rsidR="00000000" w:rsidRPr="00000000">
        <w:rPr>
          <w:rtl w:val="0"/>
        </w:rPr>
      </w:r>
    </w:p>
    <w:p w:rsidR="00000000" w:rsidDel="00000000" w:rsidP="00000000" w:rsidRDefault="00000000" w:rsidRPr="00000000" w14:paraId="00000027">
      <w:pPr>
        <w:pStyle w:val="Title"/>
        <w:spacing w:after="60" w:lineRule="auto"/>
        <w:rPr/>
      </w:pPr>
      <w:bookmarkStart w:colFirst="0" w:colLast="0" w:name="_plt2dokz1l0i" w:id="14"/>
      <w:bookmarkEnd w:id="14"/>
      <w:r w:rsidDel="00000000" w:rsidR="00000000" w:rsidRPr="00000000">
        <w:rPr>
          <w:rtl w:val="0"/>
        </w:rPr>
        <w:t xml:space="preserve">HOW DISABILITY SERVICES IS INVOLVING AND INCLUDING STUDENTS: </w:t>
      </w:r>
    </w:p>
    <w:p w:rsidR="00000000" w:rsidDel="00000000" w:rsidP="00000000" w:rsidRDefault="00000000" w:rsidRPr="00000000" w14:paraId="00000028">
      <w:pPr>
        <w:pStyle w:val="Subtitle"/>
        <w:numPr>
          <w:ilvl w:val="0"/>
          <w:numId w:val="2"/>
        </w:numPr>
        <w:ind w:left="720" w:hanging="360"/>
      </w:pPr>
      <w:bookmarkStart w:colFirst="0" w:colLast="0" w:name="_msqtt21x88hw" w:id="15"/>
      <w:bookmarkEnd w:id="15"/>
      <w:r w:rsidDel="00000000" w:rsidR="00000000" w:rsidRPr="00000000">
        <w:rPr>
          <w:rtl w:val="0"/>
        </w:rPr>
        <w:t xml:space="preserve">RADICAL MacACCESS </w:t>
      </w:r>
    </w:p>
    <w:p w:rsidR="00000000" w:rsidDel="00000000" w:rsidP="00000000" w:rsidRDefault="00000000" w:rsidRPr="00000000" w14:paraId="00000029">
      <w:pPr>
        <w:spacing w:after="160" w:lineRule="auto"/>
        <w:ind w:left="720" w:firstLine="0"/>
        <w:rPr>
          <w:color w:val="00557d"/>
        </w:rPr>
      </w:pPr>
      <w:r w:rsidDel="00000000" w:rsidR="00000000" w:rsidRPr="00000000">
        <w:rPr>
          <w:color w:val="00557d"/>
          <w:rtl w:val="0"/>
        </w:rPr>
        <w:t xml:space="preserve">Our annual event, which invites our community to engage in programming that supports disability identity and is run by and for our students. Student voice is important in inclusion, diversity and equity that is essential to Macalester’s mission. </w:t>
      </w:r>
    </w:p>
    <w:p w:rsidR="00000000" w:rsidDel="00000000" w:rsidP="00000000" w:rsidRDefault="00000000" w:rsidRPr="00000000" w14:paraId="0000002A">
      <w:pPr>
        <w:pStyle w:val="Subtitle"/>
        <w:numPr>
          <w:ilvl w:val="0"/>
          <w:numId w:val="2"/>
        </w:numPr>
        <w:ind w:left="720" w:hanging="360"/>
        <w:rPr/>
      </w:pPr>
      <w:bookmarkStart w:colFirst="0" w:colLast="0" w:name="_32jdtzroru1e" w:id="16"/>
      <w:bookmarkEnd w:id="16"/>
      <w:r w:rsidDel="00000000" w:rsidR="00000000" w:rsidRPr="00000000">
        <w:rPr>
          <w:rtl w:val="0"/>
        </w:rPr>
        <w:t xml:space="preserve">COOPERATIVE PROGRAMMING </w:t>
      </w:r>
    </w:p>
    <w:p w:rsidR="00000000" w:rsidDel="00000000" w:rsidP="00000000" w:rsidRDefault="00000000" w:rsidRPr="00000000" w14:paraId="0000002B">
      <w:pPr>
        <w:ind w:left="720" w:firstLine="0"/>
        <w:rPr>
          <w:color w:val="00557d"/>
        </w:rPr>
      </w:pPr>
      <w:r w:rsidDel="00000000" w:rsidR="00000000" w:rsidRPr="00000000">
        <w:rPr>
          <w:color w:val="00557d"/>
          <w:rtl w:val="0"/>
        </w:rPr>
        <w:t xml:space="preserve">Disability services collaborates with campus partners and our larger community to develop current events programming and speakers. Students are an essential part of developing and implementing programming and we need and welcome your input! </w:t>
      </w:r>
    </w:p>
    <w:p w:rsidR="00000000" w:rsidDel="00000000" w:rsidP="00000000" w:rsidRDefault="00000000" w:rsidRPr="00000000" w14:paraId="0000002C">
      <w:pPr>
        <w:rPr>
          <w:color w:val="00557d"/>
        </w:rPr>
      </w:pPr>
      <w:r w:rsidDel="00000000" w:rsidR="00000000" w:rsidRPr="00000000">
        <w:rPr>
          <w:rtl w:val="0"/>
        </w:rPr>
      </w:r>
    </w:p>
    <w:p w:rsidR="00000000" w:rsidDel="00000000" w:rsidP="00000000" w:rsidRDefault="00000000" w:rsidRPr="00000000" w14:paraId="0000002D">
      <w:pPr>
        <w:pStyle w:val="Title"/>
        <w:spacing w:after="60" w:lineRule="auto"/>
        <w:rPr/>
      </w:pPr>
      <w:bookmarkStart w:colFirst="0" w:colLast="0" w:name="_xvww0yip6d4g" w:id="17"/>
      <w:bookmarkEnd w:id="17"/>
      <w:r w:rsidDel="00000000" w:rsidR="00000000" w:rsidRPr="00000000">
        <w:rPr>
          <w:rtl w:val="0"/>
        </w:rPr>
        <w:t xml:space="preserve">HOW DISABILITY SERVICES IS EDUCATING OUR COMMUNITY: </w:t>
      </w:r>
    </w:p>
    <w:p w:rsidR="00000000" w:rsidDel="00000000" w:rsidP="00000000" w:rsidRDefault="00000000" w:rsidRPr="00000000" w14:paraId="0000002E">
      <w:pPr>
        <w:pStyle w:val="Subtitle"/>
        <w:numPr>
          <w:ilvl w:val="0"/>
          <w:numId w:val="4"/>
        </w:numPr>
        <w:ind w:left="720" w:hanging="360"/>
      </w:pPr>
      <w:bookmarkStart w:colFirst="0" w:colLast="0" w:name="_5mi5ese7z78c" w:id="18"/>
      <w:bookmarkEnd w:id="18"/>
      <w:r w:rsidDel="00000000" w:rsidR="00000000" w:rsidRPr="00000000">
        <w:rPr>
          <w:rtl w:val="0"/>
        </w:rPr>
        <w:t xml:space="preserve">CREATING ACCESS TOGETHER </w:t>
      </w:r>
    </w:p>
    <w:p w:rsidR="00000000" w:rsidDel="00000000" w:rsidP="00000000" w:rsidRDefault="00000000" w:rsidRPr="00000000" w14:paraId="0000002F">
      <w:pPr>
        <w:spacing w:after="160" w:lineRule="auto"/>
        <w:ind w:left="720" w:firstLine="0"/>
        <w:rPr>
          <w:color w:val="00557d"/>
        </w:rPr>
      </w:pPr>
      <w:r w:rsidDel="00000000" w:rsidR="00000000" w:rsidRPr="00000000">
        <w:rPr>
          <w:color w:val="00557d"/>
          <w:rtl w:val="0"/>
        </w:rPr>
        <w:t xml:space="preserve">A variety of virtual trainings and information for faculty, staff and students such as: ways to learn remotely. This includes a frequently updated list of resources specifically for students with disabilities in connection with our campus Virtual Community and Wellness initiative.</w:t>
      </w:r>
    </w:p>
    <w:p w:rsidR="00000000" w:rsidDel="00000000" w:rsidP="00000000" w:rsidRDefault="00000000" w:rsidRPr="00000000" w14:paraId="00000030">
      <w:pPr>
        <w:pStyle w:val="Subtitle"/>
        <w:numPr>
          <w:ilvl w:val="0"/>
          <w:numId w:val="4"/>
        </w:numPr>
        <w:ind w:left="720" w:hanging="360"/>
        <w:rPr/>
      </w:pPr>
      <w:bookmarkStart w:colFirst="0" w:colLast="0" w:name="_pe5tb3dxmgjt" w:id="19"/>
      <w:bookmarkEnd w:id="19"/>
      <w:r w:rsidDel="00000000" w:rsidR="00000000" w:rsidRPr="00000000">
        <w:rPr>
          <w:rtl w:val="0"/>
        </w:rPr>
        <w:t xml:space="preserve">takeCOVER! </w:t>
      </w:r>
    </w:p>
    <w:p w:rsidR="00000000" w:rsidDel="00000000" w:rsidP="00000000" w:rsidRDefault="00000000" w:rsidRPr="00000000" w14:paraId="00000031">
      <w:pPr>
        <w:ind w:left="720" w:firstLine="0"/>
        <w:rPr>
          <w:color w:val="00557d"/>
        </w:rPr>
      </w:pPr>
      <w:r w:rsidDel="00000000" w:rsidR="00000000" w:rsidRPr="00000000">
        <w:rPr>
          <w:color w:val="00557d"/>
          <w:rtl w:val="0"/>
        </w:rPr>
        <w:t xml:space="preserve">Face coverings are an essential part of our community health agreement to each other, and required in the State of MN. Think a mask may not work due to a health condition? Let us help you explore options! </w:t>
      </w:r>
      <w:r w:rsidDel="00000000" w:rsidR="00000000" w:rsidRPr="00000000">
        <w:rPr>
          <w:rtl w:val="0"/>
        </w:rPr>
      </w:r>
    </w:p>
    <w:sectPr>
      <w:type w:val="continuous"/>
      <w:pgSz w:h="15840" w:w="12240"/>
      <w:pgMar w:bottom="1170" w:top="360" w:left="1440" w:right="1440" w:header="720" w:footer="720"/>
      <w:cols w:equalWidth="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v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Arial Black">
    <w:embedRegular w:fontKey="{00000000-0000-0000-0000-000000000000}" r:id="rId5"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2">
    <w:pPr>
      <w:widowControl w:val="1"/>
      <w:ind w:left="-720" w:right="-720" w:firstLine="0"/>
      <w:jc w:val="center"/>
      <w:rPr/>
    </w:pPr>
    <w:r w:rsidDel="00000000" w:rsidR="00000000" w:rsidRPr="00000000">
      <w:rPr>
        <w:color w:val="00557d"/>
        <w:rtl w:val="0"/>
      </w:rPr>
      <w:t xml:space="preserve">STUDENT AFFAIRS DIVISION DEPARTMENTS     |     DISABILITY SERVICES  </w:t>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5">
    <w:pPr>
      <w:ind w:left="-720" w:right="-720" w:firstLine="0"/>
      <w:jc w:val="center"/>
      <w:rPr>
        <w:color w:val="00557d"/>
      </w:rPr>
    </w:pPr>
    <w:r w:rsidDel="00000000" w:rsidR="00000000" w:rsidRPr="00000000">
      <w:rPr>
        <w:color w:val="00557d"/>
        <w:rtl w:val="0"/>
      </w:rPr>
      <w:t xml:space="preserve">STUDENT AFFAIRS DIVISION DEPARTMENTS     |     DISABILITY SERVICES </w:t>
    </w:r>
  </w:p>
  <w:p w:rsidR="00000000" w:rsidDel="00000000" w:rsidP="00000000" w:rsidRDefault="00000000" w:rsidRPr="00000000" w14:paraId="00000036">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3">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4">
    <w:pPr>
      <w:rPr/>
    </w:pPr>
    <w:r w:rsidDel="00000000" w:rsidR="00000000" w:rsidRPr="00000000">
      <w:rPr/>
      <w:drawing>
        <wp:inline distB="114300" distT="114300" distL="114300" distR="114300">
          <wp:extent cx="4338638" cy="963178"/>
          <wp:effectExtent b="0" l="0" r="0" t="0"/>
          <wp:docPr id="2"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4338638" cy="963178"/>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vo" w:cs="Arvo" w:eastAsia="Arvo" w:hAnsi="Arvo"/>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lineRule="auto"/>
    </w:pPr>
    <w:rPr>
      <w:rFonts w:ascii="Arial Black" w:cs="Arial Black" w:eastAsia="Arial Black" w:hAnsi="Arial Black"/>
      <w:b w:val="1"/>
      <w:color w:val="00557d"/>
      <w:sz w:val="26"/>
      <w:szCs w:val="26"/>
    </w:rPr>
  </w:style>
  <w:style w:type="paragraph" w:styleId="Subtitle">
    <w:name w:val="Subtitle"/>
    <w:basedOn w:val="Normal"/>
    <w:next w:val="Normal"/>
    <w:pPr>
      <w:keepNext w:val="1"/>
      <w:keepLines w:val="1"/>
    </w:pPr>
    <w:rPr>
      <w:rFonts w:ascii="Arial Black" w:cs="Arial Black" w:eastAsia="Arial Black" w:hAnsi="Arial Black"/>
      <w:b w:val="1"/>
      <w:color w:val="00557d"/>
    </w:rPr>
  </w:style>
</w:styles>
</file>

<file path=word/_rels/document.xml.rels><?xml version="1.0" encoding="UTF-8" standalone="yes"?><Relationships xmlns="http://schemas.openxmlformats.org/package/2006/relationships"><Relationship Id="rId11" Type="http://schemas.openxmlformats.org/officeDocument/2006/relationships/hyperlink" Target="https://www.macalester.edu/disabilityservices/information-for-students/" TargetMode="External"/><Relationship Id="rId10" Type="http://schemas.openxmlformats.org/officeDocument/2006/relationships/footer" Target="footer2.xml"/><Relationship Id="rId13" Type="http://schemas.openxmlformats.org/officeDocument/2006/relationships/hyperlink" Target="mailto:disabilityservices@macalester.edu" TargetMode="External"/><Relationship Id="rId12" Type="http://schemas.openxmlformats.org/officeDocument/2006/relationships/hyperlink" Target="https://www.facebook.com/MacalesterDS"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14" Type="http://schemas.openxmlformats.org/officeDocument/2006/relationships/hyperlink" Target="https://www.instagram.com/disabilityservices_macalester/" TargetMode="Externa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header" Target="header1.xml"/><Relationship Id="rId8" Type="http://schemas.openxmlformats.org/officeDocument/2006/relationships/header" Target="header2.xml"/></Relationships>
</file>

<file path=word/_rels/fontTable.xml.rels><?xml version="1.0" encoding="UTF-8" standalone="yes"?><Relationships xmlns="http://schemas.openxmlformats.org/package/2006/relationships"><Relationship Id="rId1" Type="http://schemas.openxmlformats.org/officeDocument/2006/relationships/font" Target="fonts/Arvo-regular.ttf"/><Relationship Id="rId2" Type="http://schemas.openxmlformats.org/officeDocument/2006/relationships/font" Target="fonts/Arvo-bold.ttf"/><Relationship Id="rId3" Type="http://schemas.openxmlformats.org/officeDocument/2006/relationships/font" Target="fonts/Arvo-italic.ttf"/><Relationship Id="rId4" Type="http://schemas.openxmlformats.org/officeDocument/2006/relationships/font" Target="fonts/Arvo-boldItalic.ttf"/><Relationship Id="rId5" Type="http://schemas.openxmlformats.org/officeDocument/2006/relationships/font" Target="fonts/ArialBlack-regular.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